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7E3084">
        <w:rPr>
          <w:shd w:val="clear" w:color="auto" w:fill="FFFFFF"/>
        </w:rPr>
        <w:t>007-02/23-02/6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7E3084">
        <w:t>12</w:t>
      </w:r>
      <w:r w:rsidR="00805D77">
        <w:t>. srpnja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805D77">
        <w:rPr>
          <w:b/>
        </w:rPr>
        <w:t>2</w:t>
      </w:r>
      <w:r w:rsidR="007E3084">
        <w:rPr>
          <w:b/>
        </w:rPr>
        <w:t>1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="007E3084">
        <w:t>online razmjenom podataka putem maila od 18. do 19. srpnja 2023. godine</w:t>
      </w:r>
      <w:r>
        <w:t>.</w:t>
      </w:r>
    </w:p>
    <w:p w:rsidR="004720B7" w:rsidRPr="00172DD4" w:rsidRDefault="004720B7" w:rsidP="004720B7">
      <w:pPr>
        <w:rPr>
          <w:u w:val="single"/>
        </w:rPr>
      </w:pPr>
    </w:p>
    <w:p w:rsidR="006C6D30" w:rsidRDefault="007E3084" w:rsidP="006C6D30">
      <w:pPr>
        <w:spacing w:line="360" w:lineRule="auto"/>
      </w:pPr>
      <w:r>
        <w:t>Molimo Vas da se očitujete na slijedeće dvije točke pisanim putem:</w:t>
      </w:r>
    </w:p>
    <w:p w:rsidR="00CD592B" w:rsidRDefault="007E3084" w:rsidP="007E3084">
      <w:pPr>
        <w:spacing w:line="360" w:lineRule="auto"/>
        <w:ind w:firstLine="708"/>
      </w:pPr>
      <w:r>
        <w:t>1</w:t>
      </w:r>
      <w:r w:rsidR="00CD592B">
        <w:t xml:space="preserve">. Suglasnost za nabavu kuhinjske opreme do 9290,60 € </w:t>
      </w:r>
    </w:p>
    <w:p w:rsidR="007E3084" w:rsidRDefault="007E3084" w:rsidP="006C6D30">
      <w:pPr>
        <w:spacing w:line="360" w:lineRule="auto"/>
        <w:ind w:firstLine="708"/>
      </w:pPr>
      <w:r>
        <w:t xml:space="preserve">2. Suglasnost za izvršenje polugodišnjeg financijskog izvještaja od 1. siječnja do 30. </w:t>
      </w:r>
    </w:p>
    <w:p w:rsidR="006C6D30" w:rsidRDefault="007E3084" w:rsidP="006C6D30">
      <w:pPr>
        <w:spacing w:line="360" w:lineRule="auto"/>
        <w:ind w:firstLine="708"/>
      </w:pPr>
      <w:r>
        <w:t xml:space="preserve">    lipnja 2023. godine.</w:t>
      </w:r>
    </w:p>
    <w:p w:rsidR="007E3084" w:rsidRDefault="007E3084" w:rsidP="007E3084">
      <w:pPr>
        <w:spacing w:line="360" w:lineRule="auto"/>
      </w:pPr>
    </w:p>
    <w:p w:rsidR="007E3084" w:rsidRPr="00A3409C" w:rsidRDefault="007E3084" w:rsidP="007E3084">
      <w:pPr>
        <w:spacing w:line="360" w:lineRule="auto"/>
      </w:pPr>
      <w:r>
        <w:t>Materijale ćemo Vam poslati 18. srpnja 2023. u jutarnjim satima nakon sastanka na kojem će Povjerenstvo otvoriti</w:t>
      </w:r>
      <w:bookmarkStart w:id="0" w:name="_GoBack"/>
      <w:bookmarkEnd w:id="0"/>
      <w:r>
        <w:t xml:space="preserve"> ponude pristigle na poziv za dostavu ponude za nabavu kuhinjske opreme. 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403D22"/>
    <w:rsid w:val="004269C7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7E3084"/>
    <w:rsid w:val="00805D77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510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2023-07-12T10:36:00Z</dcterms:created>
  <dcterms:modified xsi:type="dcterms:W3CDTF">2023-07-12T10:36:00Z</dcterms:modified>
</cp:coreProperties>
</file>